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F3" w:rsidRPr="00F41A25" w:rsidRDefault="00F003F3" w:rsidP="00F003F3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41A2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АНОТАЦІЯ</w:t>
      </w:r>
    </w:p>
    <w:p w:rsidR="00F003F3" w:rsidRPr="00B1563B" w:rsidRDefault="00F003F3" w:rsidP="00F003F3">
      <w:pPr>
        <w:widowControl w:val="0"/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56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Теодозів</w:t>
      </w:r>
      <w:proofErr w:type="spellEnd"/>
      <w:r w:rsidRPr="00B156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A77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В.М.</w:t>
      </w:r>
      <w:r w:rsidRPr="00B1563B">
        <w:rPr>
          <w:rFonts w:ascii="Times New Roman" w:hAnsi="Times New Roman" w:cs="Times New Roman"/>
          <w:sz w:val="28"/>
          <w:szCs w:val="28"/>
          <w:lang w:val="uk-UA"/>
        </w:rPr>
        <w:t xml:space="preserve"> Гербарій як засіб формування біологічних понять в освітньому процесі загальноосвітньої школи / </w:t>
      </w:r>
      <w:proofErr w:type="spellStart"/>
      <w:r w:rsidRPr="00B1563B">
        <w:rPr>
          <w:rFonts w:ascii="Times New Roman" w:hAnsi="Times New Roman" w:cs="Times New Roman"/>
          <w:sz w:val="28"/>
          <w:szCs w:val="28"/>
          <w:lang w:val="uk-UA"/>
        </w:rPr>
        <w:t>Теодозів</w:t>
      </w:r>
      <w:proofErr w:type="spellEnd"/>
      <w:r w:rsidRPr="00B1563B">
        <w:rPr>
          <w:rFonts w:ascii="Times New Roman" w:hAnsi="Times New Roman" w:cs="Times New Roman"/>
          <w:sz w:val="28"/>
          <w:szCs w:val="28"/>
          <w:lang w:val="uk-UA"/>
        </w:rPr>
        <w:t xml:space="preserve"> Віталій Михайлович; ТНПУ ім. Володимира Гнатюка, </w:t>
      </w:r>
      <w:proofErr w:type="spellStart"/>
      <w:r w:rsidRPr="00B1563B">
        <w:rPr>
          <w:rFonts w:ascii="Times New Roman" w:hAnsi="Times New Roman" w:cs="Times New Roman"/>
          <w:sz w:val="28"/>
          <w:szCs w:val="28"/>
          <w:lang w:val="uk-UA"/>
        </w:rPr>
        <w:t>хіміко-біологічний</w:t>
      </w:r>
      <w:proofErr w:type="spellEnd"/>
      <w:r w:rsidRPr="00B1563B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факультет, кафедра ботаніки та зоології; наук. 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15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563B">
        <w:rPr>
          <w:rFonts w:ascii="Times New Roman" w:hAnsi="Times New Roman" w:cs="Times New Roman"/>
          <w:sz w:val="28"/>
          <w:szCs w:val="28"/>
          <w:lang w:val="uk-UA"/>
        </w:rPr>
        <w:t>Москалюк</w:t>
      </w:r>
      <w:proofErr w:type="spellEnd"/>
      <w:r w:rsidRPr="00B1563B"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>
        <w:rPr>
          <w:rFonts w:ascii="Times New Roman" w:hAnsi="Times New Roman" w:cs="Times New Roman"/>
          <w:sz w:val="28"/>
          <w:szCs w:val="28"/>
          <w:lang w:val="uk-UA"/>
        </w:rPr>
        <w:t>, Яворівський Р.Л.</w:t>
      </w:r>
      <w:r w:rsidRPr="00B1563B">
        <w:rPr>
          <w:rFonts w:ascii="Times New Roman" w:hAnsi="Times New Roman" w:cs="Times New Roman"/>
          <w:sz w:val="28"/>
          <w:szCs w:val="28"/>
          <w:lang w:val="uk-UA"/>
        </w:rPr>
        <w:t xml:space="preserve"> – Тернопіль, 2025. 9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1563B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</w:p>
    <w:p w:rsidR="00F003F3" w:rsidRPr="00B1563B" w:rsidRDefault="00F003F3" w:rsidP="00F003F3">
      <w:pPr>
        <w:pStyle w:val="a4"/>
        <w:widowControl w:val="0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03F3" w:rsidRPr="00B1563B" w:rsidRDefault="00F003F3" w:rsidP="00F003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Кваліфікаційна</w:t>
      </w:r>
      <w:r w:rsidRPr="00B1563B">
        <w:rPr>
          <w:sz w:val="28"/>
          <w:szCs w:val="28"/>
        </w:rPr>
        <w:t xml:space="preserve"> робота спрямована на формування біологічних понять та екологічної свідомості учнів за допомогою наочності, зокрема гербарію. Дослідження актуалізує необхідність модернізації традиційних методів викладання біології шляхом інтеграції класичної роботи з </w:t>
      </w:r>
      <w:r w:rsidRPr="00B1563B">
        <w:rPr>
          <w:bCs/>
          <w:sz w:val="28"/>
          <w:szCs w:val="28"/>
        </w:rPr>
        <w:t>натуральним гербарієм</w:t>
      </w:r>
      <w:r w:rsidRPr="00B1563B">
        <w:rPr>
          <w:sz w:val="28"/>
          <w:szCs w:val="28"/>
        </w:rPr>
        <w:t xml:space="preserve"> та </w:t>
      </w:r>
      <w:r w:rsidRPr="00B1563B">
        <w:rPr>
          <w:bCs/>
          <w:sz w:val="28"/>
          <w:szCs w:val="28"/>
        </w:rPr>
        <w:t>інноваційних підходів</w:t>
      </w:r>
      <w:r w:rsidRPr="00B1563B">
        <w:rPr>
          <w:sz w:val="28"/>
          <w:szCs w:val="28"/>
        </w:rPr>
        <w:t xml:space="preserve"> (цифрові технології, мобільні додатки, STEM–</w:t>
      </w:r>
      <w:proofErr w:type="spellStart"/>
      <w:r w:rsidRPr="00B1563B">
        <w:rPr>
          <w:sz w:val="28"/>
          <w:szCs w:val="28"/>
        </w:rPr>
        <w:t>проєкти</w:t>
      </w:r>
      <w:proofErr w:type="spellEnd"/>
      <w:r w:rsidRPr="00B1563B">
        <w:rPr>
          <w:sz w:val="28"/>
          <w:szCs w:val="28"/>
        </w:rPr>
        <w:t>). В роботі теоретично обґрунтовано ефективність використання гербарію як засобу формування біологічних понять в учнів.</w:t>
      </w:r>
    </w:p>
    <w:p w:rsidR="00F003F3" w:rsidRPr="00B1563B" w:rsidRDefault="00F003F3" w:rsidP="00F0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1563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Також розглянуто п</w:t>
      </w:r>
      <w:r w:rsidRPr="00B156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роцес формування біологічних понять і розроблено методику використання гербарію. Визначено дидактичний потенціал гербарію для формування систематичних, морфологічних та екологічних понять. Розроблено </w:t>
      </w:r>
      <w:r w:rsidRPr="00B1563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гібридну методику</w:t>
      </w:r>
      <w:r w:rsidRPr="00B156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інтеграції гербарію (фізичні зразки і цифрові інструменти). </w:t>
      </w:r>
    </w:p>
    <w:p w:rsidR="00F003F3" w:rsidRPr="00B1563B" w:rsidRDefault="00F003F3" w:rsidP="00F0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156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Ключові слова:</w:t>
      </w:r>
      <w:r w:rsidRPr="00B156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гербарій, біологічні поняття, наочність, гібридна методика, </w:t>
      </w:r>
      <w:proofErr w:type="spellStart"/>
      <w:r w:rsidRPr="00B156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цифровізація</w:t>
      </w:r>
      <w:proofErr w:type="spellEnd"/>
      <w:r w:rsidRPr="00B156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003F3" w:rsidRPr="00B1563B" w:rsidRDefault="00F003F3" w:rsidP="00F003F3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03F3" w:rsidRPr="00B1563B" w:rsidRDefault="00F003F3" w:rsidP="00F003F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3B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F003F3" w:rsidRPr="00B1563B" w:rsidRDefault="00F003F3" w:rsidP="00F00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03F3" w:rsidRPr="00B1563B" w:rsidRDefault="00F003F3" w:rsidP="00F00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1563B">
        <w:rPr>
          <w:rFonts w:ascii="Times New Roman" w:hAnsi="Times New Roman" w:cs="Times New Roman"/>
          <w:b/>
          <w:sz w:val="28"/>
          <w:szCs w:val="28"/>
          <w:lang w:val="en-US"/>
        </w:rPr>
        <w:t>Theodoziv</w:t>
      </w:r>
      <w:proofErr w:type="spellEnd"/>
      <w:r w:rsidRPr="00B156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</w:t>
      </w:r>
      <w:r w:rsidRPr="00B156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B1563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B1563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15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Herbarium as a means of forming biological concepts in the educational process of a general secondary school/ </w:t>
      </w:r>
      <w:proofErr w:type="spellStart"/>
      <w:r w:rsidRPr="00B1563B">
        <w:rPr>
          <w:rFonts w:ascii="Times New Roman" w:hAnsi="Times New Roman" w:cs="Times New Roman"/>
          <w:sz w:val="28"/>
          <w:szCs w:val="28"/>
          <w:lang w:val="en-US"/>
        </w:rPr>
        <w:t>Teodoziv</w:t>
      </w:r>
      <w:proofErr w:type="spellEnd"/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563B">
        <w:rPr>
          <w:rFonts w:ascii="Times New Roman" w:hAnsi="Times New Roman" w:cs="Times New Roman"/>
          <w:sz w:val="28"/>
          <w:szCs w:val="28"/>
          <w:lang w:val="en-US"/>
        </w:rPr>
        <w:t>Vitaliy</w:t>
      </w:r>
      <w:proofErr w:type="spellEnd"/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563B">
        <w:rPr>
          <w:rFonts w:ascii="Times New Roman" w:hAnsi="Times New Roman" w:cs="Times New Roman"/>
          <w:sz w:val="28"/>
          <w:szCs w:val="28"/>
          <w:lang w:val="en-US"/>
        </w:rPr>
        <w:t>Mykhailovych</w:t>
      </w:r>
      <w:proofErr w:type="spellEnd"/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B1563B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B156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563B">
        <w:rPr>
          <w:rFonts w:ascii="Times New Roman" w:hAnsi="Times New Roman" w:cs="Times New Roman"/>
          <w:sz w:val="28"/>
          <w:szCs w:val="28"/>
          <w:lang w:val="en-US"/>
        </w:rPr>
        <w:t>Hnatiuk</w:t>
      </w:r>
      <w:proofErr w:type="spellEnd"/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 National Pedagogical University, Faculty of Chemistry and Biology, Department of Botany</w:t>
      </w:r>
      <w:r w:rsidRPr="00B15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and Zoology; supervisor of scientific work: N.V. </w:t>
      </w:r>
      <w:proofErr w:type="spellStart"/>
      <w:r w:rsidRPr="00B1563B">
        <w:rPr>
          <w:rFonts w:ascii="Times New Roman" w:hAnsi="Times New Roman" w:cs="Times New Roman"/>
          <w:sz w:val="28"/>
          <w:szCs w:val="28"/>
          <w:lang w:val="en-US"/>
        </w:rPr>
        <w:t>Moskalyuk</w:t>
      </w:r>
      <w:proofErr w:type="spellEnd"/>
      <w:r w:rsidRPr="00277C60">
        <w:rPr>
          <w:rFonts w:ascii="Times New Roman" w:hAnsi="Times New Roman" w:cs="Times New Roman"/>
          <w:sz w:val="28"/>
          <w:szCs w:val="28"/>
          <w:lang w:val="uk-UA"/>
        </w:rPr>
        <w:t>, R. L.</w:t>
      </w:r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7C60">
        <w:rPr>
          <w:rFonts w:ascii="Times New Roman" w:hAnsi="Times New Roman" w:cs="Times New Roman"/>
          <w:sz w:val="28"/>
          <w:szCs w:val="28"/>
          <w:lang w:val="uk-UA"/>
        </w:rPr>
        <w:t>Yavorivskyi</w:t>
      </w:r>
      <w:proofErr w:type="spellEnd"/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B1563B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, 2025. – </w:t>
      </w:r>
      <w:r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F003F3" w:rsidRPr="00B1563B" w:rsidRDefault="00F003F3" w:rsidP="00F00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563B">
        <w:rPr>
          <w:rFonts w:ascii="Times New Roman" w:hAnsi="Times New Roman" w:cs="Times New Roman"/>
          <w:sz w:val="28"/>
          <w:szCs w:val="28"/>
          <w:lang w:val="en-US"/>
        </w:rPr>
        <w:t>The master’s thesis is aimed at forming biological concepts and environmental awareness of students through visualization, in particular, a herbarium.</w:t>
      </w:r>
    </w:p>
    <w:p w:rsidR="00F003F3" w:rsidRPr="00B1563B" w:rsidRDefault="00F003F3" w:rsidP="00F00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563B">
        <w:rPr>
          <w:rFonts w:ascii="Times New Roman" w:hAnsi="Times New Roman" w:cs="Times New Roman"/>
          <w:sz w:val="28"/>
          <w:szCs w:val="28"/>
          <w:lang w:val="en-US"/>
        </w:rPr>
        <w:t>The study highlights the need to modernize traditional biology teaching methods by integrating classical work with a natural herbarium and innovative approaches (digital technologies, mobile applications, STEM projects). The paper theoretically substantiates the effectiveness of using a herbarium as a means of forming biological concepts in students.</w:t>
      </w:r>
    </w:p>
    <w:p w:rsidR="00F003F3" w:rsidRPr="00B1563B" w:rsidRDefault="00F003F3" w:rsidP="00F00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563B">
        <w:rPr>
          <w:rFonts w:ascii="Times New Roman" w:hAnsi="Times New Roman" w:cs="Times New Roman"/>
          <w:sz w:val="28"/>
          <w:szCs w:val="28"/>
          <w:lang w:val="en-US"/>
        </w:rPr>
        <w:t>The process of forming biological concepts is also considered and a methodology for using a herbarium is developed. The didactic potential of a herbarium for forming systematic, morphological and ecological concepts is determined. A hybrid methodology for integrating a herbarium (physical specimens and digital tools) is developed.</w:t>
      </w:r>
    </w:p>
    <w:p w:rsidR="00B206F9" w:rsidRPr="00F003F3" w:rsidRDefault="00F003F3" w:rsidP="00F003F3">
      <w:pPr>
        <w:spacing w:after="0" w:line="240" w:lineRule="auto"/>
        <w:ind w:firstLine="709"/>
        <w:jc w:val="both"/>
        <w:rPr>
          <w:lang w:val="en-US"/>
        </w:rPr>
      </w:pPr>
      <w:r w:rsidRPr="00B1563B">
        <w:rPr>
          <w:rFonts w:ascii="Times New Roman" w:hAnsi="Times New Roman" w:cs="Times New Roman"/>
          <w:b/>
          <w:i/>
          <w:sz w:val="28"/>
          <w:szCs w:val="28"/>
          <w:lang w:val="en-US"/>
        </w:rPr>
        <w:t>Key</w:t>
      </w:r>
      <w:r w:rsidRPr="00B1563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1563B">
        <w:rPr>
          <w:rFonts w:ascii="Times New Roman" w:hAnsi="Times New Roman" w:cs="Times New Roman"/>
          <w:b/>
          <w:i/>
          <w:sz w:val="28"/>
          <w:szCs w:val="28"/>
          <w:lang w:val="en-US"/>
        </w:rPr>
        <w:t>words:</w:t>
      </w:r>
      <w:r w:rsidRPr="00B1563B">
        <w:rPr>
          <w:rFonts w:ascii="Times New Roman" w:hAnsi="Times New Roman" w:cs="Times New Roman"/>
          <w:sz w:val="28"/>
          <w:szCs w:val="28"/>
          <w:lang w:val="en-US"/>
        </w:rPr>
        <w:t xml:space="preserve"> herbarium, biological concepts, visualization, hybrid methodology,</w:t>
      </w:r>
      <w:r w:rsidRPr="00CE6F4E">
        <w:rPr>
          <w:rFonts w:ascii="Times New Roman" w:hAnsi="Times New Roman" w:cs="Times New Roman"/>
          <w:sz w:val="28"/>
          <w:szCs w:val="28"/>
          <w:lang w:val="en-US"/>
        </w:rPr>
        <w:t xml:space="preserve"> digitalization.</w:t>
      </w:r>
      <w:bookmarkStart w:id="0" w:name="_GoBack"/>
      <w:bookmarkEnd w:id="0"/>
    </w:p>
    <w:sectPr w:rsidR="00B206F9" w:rsidRPr="00F003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1E"/>
    <w:rsid w:val="00191B8E"/>
    <w:rsid w:val="001E66CE"/>
    <w:rsid w:val="002417E5"/>
    <w:rsid w:val="00263DF3"/>
    <w:rsid w:val="00282884"/>
    <w:rsid w:val="002C060D"/>
    <w:rsid w:val="003450BA"/>
    <w:rsid w:val="003E79C6"/>
    <w:rsid w:val="00493F6A"/>
    <w:rsid w:val="004A2BF7"/>
    <w:rsid w:val="006116EB"/>
    <w:rsid w:val="00657308"/>
    <w:rsid w:val="007C3D2A"/>
    <w:rsid w:val="007F357C"/>
    <w:rsid w:val="00835F7A"/>
    <w:rsid w:val="00890781"/>
    <w:rsid w:val="00891C2E"/>
    <w:rsid w:val="00982E2E"/>
    <w:rsid w:val="00A9508C"/>
    <w:rsid w:val="00B206F9"/>
    <w:rsid w:val="00B400D6"/>
    <w:rsid w:val="00BE121E"/>
    <w:rsid w:val="00C2258E"/>
    <w:rsid w:val="00C30E2A"/>
    <w:rsid w:val="00DF7413"/>
    <w:rsid w:val="00E55DAB"/>
    <w:rsid w:val="00F003F3"/>
    <w:rsid w:val="00FB7290"/>
    <w:rsid w:val="00FE3A4E"/>
    <w:rsid w:val="00F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F3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link w:val="a5"/>
    <w:uiPriority w:val="1"/>
    <w:qFormat/>
    <w:rsid w:val="00F003F3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1"/>
    <w:locked/>
    <w:rsid w:val="00F003F3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F3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link w:val="a5"/>
    <w:uiPriority w:val="1"/>
    <w:qFormat/>
    <w:rsid w:val="00F003F3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1"/>
    <w:locked/>
    <w:rsid w:val="00F003F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1586</Words>
  <Characters>905</Characters>
  <Application>Microsoft Office Word</Application>
  <DocSecurity>0</DocSecurity>
  <Lines>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2025-12-19T15:06:00Z</dcterms:created>
  <dcterms:modified xsi:type="dcterms:W3CDTF">2025-12-19T15:06:00Z</dcterms:modified>
</cp:coreProperties>
</file>