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423" w:rsidRPr="00882423" w:rsidRDefault="00882423" w:rsidP="00882423">
      <w:pPr>
        <w:spacing w:line="276" w:lineRule="auto"/>
        <w:jc w:val="center"/>
        <w:rPr>
          <w:rFonts w:ascii="Times New Roman" w:hAnsi="Times New Roman" w:cs="Times New Roman"/>
          <w:sz w:val="28"/>
          <w:szCs w:val="28"/>
        </w:rPr>
      </w:pPr>
      <w:r>
        <w:rPr>
          <w:rFonts w:ascii="Times New Roman" w:hAnsi="Times New Roman" w:cs="Times New Roman"/>
          <w:sz w:val="28"/>
          <w:szCs w:val="28"/>
        </w:rPr>
        <w:t>АНОТАЦІЯ</w:t>
      </w:r>
    </w:p>
    <w:p w:rsidR="00A7331A" w:rsidRDefault="00A7331A" w:rsidP="00A7331A">
      <w:pPr>
        <w:spacing w:line="276" w:lineRule="auto"/>
        <w:ind w:firstLine="709"/>
        <w:jc w:val="both"/>
        <w:rPr>
          <w:rFonts w:ascii="Times New Roman" w:hAnsi="Times New Roman" w:cs="Times New Roman"/>
          <w:sz w:val="28"/>
          <w:szCs w:val="28"/>
        </w:rPr>
      </w:pPr>
      <w:proofErr w:type="spellStart"/>
      <w:r w:rsidRPr="00882423">
        <w:rPr>
          <w:rFonts w:ascii="Times New Roman" w:hAnsi="Times New Roman" w:cs="Times New Roman"/>
          <w:sz w:val="28"/>
          <w:szCs w:val="28"/>
        </w:rPr>
        <w:t>Клачко</w:t>
      </w:r>
      <w:proofErr w:type="spellEnd"/>
      <w:r w:rsidRPr="00882423">
        <w:rPr>
          <w:rFonts w:ascii="Times New Roman" w:hAnsi="Times New Roman" w:cs="Times New Roman"/>
          <w:sz w:val="28"/>
          <w:szCs w:val="28"/>
        </w:rPr>
        <w:t xml:space="preserve"> Л. М. </w:t>
      </w:r>
      <w:r w:rsidRPr="00882423">
        <w:rPr>
          <w:rFonts w:ascii="Times New Roman" w:hAnsi="Times New Roman" w:cs="Times New Roman"/>
          <w:i/>
          <w:sz w:val="28"/>
          <w:szCs w:val="28"/>
        </w:rPr>
        <w:t xml:space="preserve">Формування іншомовної компетентності в діалогічному мовленні учнів старших класів засобами методу </w:t>
      </w:r>
      <w:proofErr w:type="spellStart"/>
      <w:r w:rsidRPr="00882423">
        <w:rPr>
          <w:rFonts w:ascii="Times New Roman" w:hAnsi="Times New Roman" w:cs="Times New Roman"/>
          <w:i/>
          <w:sz w:val="28"/>
          <w:szCs w:val="28"/>
        </w:rPr>
        <w:t>проєктів</w:t>
      </w:r>
      <w:proofErr w:type="spellEnd"/>
      <w:r w:rsidRPr="00882423">
        <w:rPr>
          <w:rFonts w:ascii="Times New Roman" w:hAnsi="Times New Roman" w:cs="Times New Roman"/>
          <w:sz w:val="28"/>
          <w:szCs w:val="28"/>
        </w:rPr>
        <w:t>.</w:t>
      </w:r>
      <w:r w:rsidRPr="00882423">
        <w:rPr>
          <w:rFonts w:ascii="Times New Roman" w:hAnsi="Times New Roman" w:cs="Times New Roman"/>
          <w:sz w:val="28"/>
          <w:szCs w:val="28"/>
        </w:rPr>
        <w:br/>
        <w:t>Кваліфікаційна робота на здобуття освітнього ступеня «магістр» зі спеціальності 014</w:t>
      </w:r>
      <w:r>
        <w:rPr>
          <w:rFonts w:ascii="Times New Roman" w:hAnsi="Times New Roman" w:cs="Times New Roman"/>
          <w:sz w:val="28"/>
          <w:szCs w:val="28"/>
        </w:rPr>
        <w:t>.021</w:t>
      </w:r>
      <w:r w:rsidRPr="00882423">
        <w:rPr>
          <w:rFonts w:ascii="Times New Roman" w:hAnsi="Times New Roman" w:cs="Times New Roman"/>
          <w:sz w:val="28"/>
          <w:szCs w:val="28"/>
        </w:rPr>
        <w:t xml:space="preserve"> </w:t>
      </w:r>
      <w:r w:rsidRPr="005E6CC9">
        <w:rPr>
          <w:rFonts w:ascii="Times New Roman" w:hAnsi="Times New Roman" w:cs="Times New Roman"/>
          <w:sz w:val="28"/>
          <w:szCs w:val="28"/>
        </w:rPr>
        <w:t>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w:t>
      </w:r>
      <w:r>
        <w:rPr>
          <w:rFonts w:ascii="Times New Roman" w:eastAsia="Times New Roman" w:hAnsi="Times New Roman" w:cs="Times New Roman"/>
          <w:sz w:val="28"/>
          <w:szCs w:val="28"/>
        </w:rPr>
        <w:t xml:space="preserve"> </w:t>
      </w:r>
      <w:r w:rsidRPr="00CF2B58">
        <w:rPr>
          <w:rFonts w:ascii="Times New Roman" w:hAnsi="Times New Roman" w:cs="Times New Roman"/>
          <w:spacing w:val="-8"/>
          <w:sz w:val="28"/>
          <w:szCs w:val="28"/>
        </w:rPr>
        <w:t>ТНПУ імені Володимира Гнатюка. Тернопіль, 202</w:t>
      </w:r>
      <w:r>
        <w:rPr>
          <w:rFonts w:ascii="Times New Roman" w:hAnsi="Times New Roman" w:cs="Times New Roman"/>
          <w:spacing w:val="-8"/>
          <w:sz w:val="28"/>
          <w:szCs w:val="28"/>
        </w:rPr>
        <w:t>5</w:t>
      </w:r>
      <w:r w:rsidRPr="00CF2B58">
        <w:rPr>
          <w:rFonts w:ascii="Times New Roman" w:hAnsi="Times New Roman" w:cs="Times New Roman"/>
          <w:spacing w:val="-8"/>
          <w:sz w:val="28"/>
          <w:szCs w:val="28"/>
        </w:rPr>
        <w:t xml:space="preserve">. </w:t>
      </w:r>
      <w:r>
        <w:rPr>
          <w:rFonts w:ascii="Times New Roman" w:hAnsi="Times New Roman" w:cs="Times New Roman"/>
          <w:spacing w:val="-8"/>
          <w:sz w:val="28"/>
          <w:szCs w:val="28"/>
        </w:rPr>
        <w:t>63 с.</w:t>
      </w:r>
    </w:p>
    <w:p w:rsidR="00A7331A" w:rsidRPr="00882423" w:rsidRDefault="00A7331A" w:rsidP="00A7331A">
      <w:pPr>
        <w:spacing w:line="276" w:lineRule="auto"/>
        <w:ind w:firstLine="709"/>
        <w:jc w:val="both"/>
        <w:rPr>
          <w:rFonts w:ascii="Times New Roman" w:hAnsi="Times New Roman" w:cs="Times New Roman"/>
          <w:sz w:val="28"/>
          <w:szCs w:val="28"/>
        </w:rPr>
      </w:pPr>
      <w:r w:rsidRPr="00882423">
        <w:rPr>
          <w:rFonts w:ascii="Times New Roman" w:hAnsi="Times New Roman" w:cs="Times New Roman"/>
          <w:sz w:val="28"/>
          <w:szCs w:val="28"/>
        </w:rPr>
        <w:t xml:space="preserve">У магістерській роботі досліджено сутність іншомовної компетентності в діалогічному мовленні учнів старших класів та визначено її структурні компоненти. Проаналізовано психолінгвістичні й методичні засади діалогічної взаємодії та обґрунтовано доцільність використання методу </w:t>
      </w:r>
      <w:proofErr w:type="spellStart"/>
      <w:r w:rsidRPr="00882423">
        <w:rPr>
          <w:rFonts w:ascii="Times New Roman" w:hAnsi="Times New Roman" w:cs="Times New Roman"/>
          <w:sz w:val="28"/>
          <w:szCs w:val="28"/>
        </w:rPr>
        <w:t>проєктів</w:t>
      </w:r>
      <w:proofErr w:type="spellEnd"/>
      <w:r w:rsidRPr="00882423">
        <w:rPr>
          <w:rFonts w:ascii="Times New Roman" w:hAnsi="Times New Roman" w:cs="Times New Roman"/>
          <w:sz w:val="28"/>
          <w:szCs w:val="28"/>
        </w:rPr>
        <w:t xml:space="preserve"> як ефективної технології розвитку мовленнєвих умінь.</w:t>
      </w:r>
    </w:p>
    <w:p w:rsidR="00A7331A" w:rsidRPr="00882423" w:rsidRDefault="00A7331A" w:rsidP="00A7331A">
      <w:pPr>
        <w:spacing w:line="276" w:lineRule="auto"/>
        <w:ind w:firstLine="709"/>
        <w:jc w:val="both"/>
        <w:rPr>
          <w:rFonts w:ascii="Times New Roman" w:hAnsi="Times New Roman" w:cs="Times New Roman"/>
          <w:sz w:val="28"/>
          <w:szCs w:val="28"/>
        </w:rPr>
      </w:pPr>
      <w:r w:rsidRPr="00882423">
        <w:rPr>
          <w:rFonts w:ascii="Times New Roman" w:hAnsi="Times New Roman" w:cs="Times New Roman"/>
          <w:sz w:val="28"/>
          <w:szCs w:val="28"/>
        </w:rPr>
        <w:t xml:space="preserve">Розроблено методичну систему формування іншомовної діалогічної компетентності, що охоплює етапи </w:t>
      </w:r>
      <w:proofErr w:type="spellStart"/>
      <w:r w:rsidRPr="00882423">
        <w:rPr>
          <w:rFonts w:ascii="Times New Roman" w:hAnsi="Times New Roman" w:cs="Times New Roman"/>
          <w:sz w:val="28"/>
          <w:szCs w:val="28"/>
        </w:rPr>
        <w:t>проєктної</w:t>
      </w:r>
      <w:proofErr w:type="spellEnd"/>
      <w:r w:rsidRPr="00882423">
        <w:rPr>
          <w:rFonts w:ascii="Times New Roman" w:hAnsi="Times New Roman" w:cs="Times New Roman"/>
          <w:sz w:val="28"/>
          <w:szCs w:val="28"/>
        </w:rPr>
        <w:t xml:space="preserve"> діяльності, систему вправ і критерії оцінювання. Проведено педагогічний експеримент в онлайн-форматі, результати якого підтвердили ефективність запропонованої методики.</w:t>
      </w:r>
    </w:p>
    <w:p w:rsidR="00A7331A" w:rsidRPr="00882423" w:rsidRDefault="00A7331A" w:rsidP="00A7331A">
      <w:pPr>
        <w:spacing w:line="276" w:lineRule="auto"/>
        <w:ind w:firstLine="709"/>
        <w:jc w:val="both"/>
        <w:rPr>
          <w:rFonts w:ascii="Times New Roman" w:hAnsi="Times New Roman" w:cs="Times New Roman"/>
          <w:sz w:val="28"/>
          <w:szCs w:val="28"/>
        </w:rPr>
      </w:pPr>
      <w:r w:rsidRPr="00882423">
        <w:rPr>
          <w:rFonts w:ascii="Times New Roman" w:hAnsi="Times New Roman" w:cs="Times New Roman"/>
          <w:b/>
          <w:sz w:val="28"/>
          <w:szCs w:val="28"/>
        </w:rPr>
        <w:t>Ключові слова</w:t>
      </w:r>
      <w:r w:rsidRPr="00882423">
        <w:rPr>
          <w:rFonts w:ascii="Times New Roman" w:hAnsi="Times New Roman" w:cs="Times New Roman"/>
          <w:sz w:val="28"/>
          <w:szCs w:val="28"/>
        </w:rPr>
        <w:t xml:space="preserve">: іншомовна компетентність, діалогічне мовлення, метод </w:t>
      </w:r>
      <w:proofErr w:type="spellStart"/>
      <w:r w:rsidRPr="00882423">
        <w:rPr>
          <w:rFonts w:ascii="Times New Roman" w:hAnsi="Times New Roman" w:cs="Times New Roman"/>
          <w:sz w:val="28"/>
          <w:szCs w:val="28"/>
        </w:rPr>
        <w:t>проєктів</w:t>
      </w:r>
      <w:proofErr w:type="spellEnd"/>
      <w:r w:rsidRPr="00882423">
        <w:rPr>
          <w:rFonts w:ascii="Times New Roman" w:hAnsi="Times New Roman" w:cs="Times New Roman"/>
          <w:sz w:val="28"/>
          <w:szCs w:val="28"/>
        </w:rPr>
        <w:t>, старші класи, система вправ.</w:t>
      </w:r>
    </w:p>
    <w:p w:rsidR="00A7331A" w:rsidRPr="00882423" w:rsidRDefault="00A7331A" w:rsidP="00A7331A">
      <w:pPr>
        <w:spacing w:line="276" w:lineRule="auto"/>
        <w:jc w:val="center"/>
        <w:rPr>
          <w:rFonts w:ascii="Times New Roman" w:hAnsi="Times New Roman" w:cs="Times New Roman"/>
          <w:sz w:val="28"/>
          <w:szCs w:val="28"/>
        </w:rPr>
      </w:pPr>
      <w:r>
        <w:rPr>
          <w:rFonts w:ascii="Times New Roman" w:hAnsi="Times New Roman" w:cs="Times New Roman"/>
          <w:sz w:val="28"/>
          <w:szCs w:val="28"/>
        </w:rPr>
        <w:t>ABSTRACT</w:t>
      </w:r>
    </w:p>
    <w:p w:rsidR="00A7331A" w:rsidRDefault="00A7331A" w:rsidP="00A7331A">
      <w:pPr>
        <w:spacing w:line="276" w:lineRule="auto"/>
        <w:ind w:firstLine="709"/>
        <w:jc w:val="both"/>
        <w:rPr>
          <w:rFonts w:ascii="Times New Roman" w:hAnsi="Times New Roman" w:cs="Times New Roman"/>
          <w:color w:val="FF0000"/>
          <w:spacing w:val="-8"/>
          <w:sz w:val="28"/>
          <w:szCs w:val="28"/>
          <w:lang w:val="en-US"/>
        </w:rPr>
      </w:pPr>
      <w:proofErr w:type="spellStart"/>
      <w:r w:rsidRPr="00882423">
        <w:rPr>
          <w:rFonts w:ascii="Times New Roman" w:hAnsi="Times New Roman" w:cs="Times New Roman"/>
          <w:sz w:val="28"/>
          <w:szCs w:val="28"/>
          <w:lang w:val="en-US"/>
        </w:rPr>
        <w:t>Klachko</w:t>
      </w:r>
      <w:proofErr w:type="spellEnd"/>
      <w:r w:rsidRPr="00882423">
        <w:rPr>
          <w:rFonts w:ascii="Times New Roman" w:hAnsi="Times New Roman" w:cs="Times New Roman"/>
          <w:sz w:val="28"/>
          <w:szCs w:val="28"/>
          <w:lang w:val="en-US"/>
        </w:rPr>
        <w:t xml:space="preserve"> L. </w:t>
      </w:r>
      <w:r w:rsidRPr="00882423">
        <w:rPr>
          <w:rFonts w:ascii="Times New Roman" w:hAnsi="Times New Roman" w:cs="Times New Roman"/>
          <w:i/>
          <w:sz w:val="28"/>
          <w:szCs w:val="28"/>
          <w:lang w:val="en-US"/>
        </w:rPr>
        <w:t>Developing Upper Secondary School Students’ Foreign Language Interactive Competence through the Project Method</w:t>
      </w:r>
      <w:r w:rsidRPr="00882423">
        <w:rPr>
          <w:rFonts w:ascii="Times New Roman" w:hAnsi="Times New Roman" w:cs="Times New Roman"/>
          <w:sz w:val="28"/>
          <w:szCs w:val="28"/>
          <w:lang w:val="en-US"/>
        </w:rPr>
        <w:t>.</w:t>
      </w:r>
      <w:r w:rsidRPr="00882423">
        <w:rPr>
          <w:rFonts w:ascii="Times New Roman" w:hAnsi="Times New Roman" w:cs="Times New Roman"/>
          <w:sz w:val="28"/>
          <w:szCs w:val="28"/>
          <w:lang w:val="en-US"/>
        </w:rPr>
        <w:br/>
      </w:r>
      <w:proofErr w:type="spellStart"/>
      <w:r w:rsidRPr="005E6CC9">
        <w:rPr>
          <w:rFonts w:ascii="Times New Roman" w:hAnsi="Times New Roman" w:cs="Times New Roman"/>
          <w:sz w:val="28"/>
          <w:szCs w:val="28"/>
        </w:rPr>
        <w:t>Qualification</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Paper</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submitted</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for</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the</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degree</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of</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Master</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of</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Education</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in</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the</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specialty</w:t>
      </w:r>
      <w:proofErr w:type="spellEnd"/>
      <w:r>
        <w:rPr>
          <w:rFonts w:ascii="Times New Roman" w:hAnsi="Times New Roman" w:cs="Times New Roman"/>
          <w:sz w:val="28"/>
          <w:szCs w:val="28"/>
        </w:rPr>
        <w:t xml:space="preserve"> </w:t>
      </w:r>
      <w:r w:rsidRPr="005E6CC9">
        <w:rPr>
          <w:rFonts w:ascii="Times New Roman" w:hAnsi="Times New Roman" w:cs="Times New Roman"/>
          <w:sz w:val="28"/>
          <w:szCs w:val="28"/>
        </w:rPr>
        <w:t xml:space="preserve">014 </w:t>
      </w:r>
      <w:proofErr w:type="spellStart"/>
      <w:r w:rsidRPr="005E6CC9">
        <w:rPr>
          <w:rFonts w:ascii="Times New Roman" w:hAnsi="Times New Roman" w:cs="Times New Roman"/>
          <w:sz w:val="28"/>
          <w:szCs w:val="28"/>
        </w:rPr>
        <w:t>Secondary</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Education</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specialization</w:t>
      </w:r>
      <w:proofErr w:type="spellEnd"/>
      <w:r w:rsidRPr="005E6CC9">
        <w:rPr>
          <w:rFonts w:ascii="Times New Roman" w:hAnsi="Times New Roman" w:cs="Times New Roman"/>
          <w:sz w:val="28"/>
          <w:szCs w:val="28"/>
        </w:rPr>
        <w:t xml:space="preserve"> 014.021 </w:t>
      </w:r>
      <w:proofErr w:type="spellStart"/>
      <w:r w:rsidRPr="005E6CC9">
        <w:rPr>
          <w:rFonts w:ascii="Times New Roman" w:hAnsi="Times New Roman" w:cs="Times New Roman"/>
          <w:sz w:val="28"/>
          <w:szCs w:val="28"/>
        </w:rPr>
        <w:t>English</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Language</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and</w:t>
      </w:r>
      <w:proofErr w:type="spellEnd"/>
      <w:r w:rsidRPr="005E6CC9">
        <w:rPr>
          <w:rFonts w:ascii="Times New Roman" w:hAnsi="Times New Roman" w:cs="Times New Roman"/>
          <w:sz w:val="28"/>
          <w:szCs w:val="28"/>
        </w:rPr>
        <w:t xml:space="preserve"> </w:t>
      </w:r>
      <w:r>
        <w:rPr>
          <w:rFonts w:ascii="Times New Roman" w:hAnsi="Times New Roman" w:cs="Times New Roman"/>
          <w:sz w:val="28"/>
          <w:szCs w:val="28"/>
          <w:lang w:val="en-US"/>
        </w:rPr>
        <w:t>Foreign</w:t>
      </w:r>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Literature</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within</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the</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Educational</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and</w:t>
      </w:r>
      <w:proofErr w:type="spellEnd"/>
      <w:r w:rsidRPr="005E6CC9">
        <w:rPr>
          <w:rFonts w:ascii="Times New Roman" w:hAnsi="Times New Roman" w:cs="Times New Roman"/>
          <w:sz w:val="28"/>
          <w:szCs w:val="28"/>
        </w:rPr>
        <w:t xml:space="preserve"> Professional </w:t>
      </w:r>
      <w:proofErr w:type="spellStart"/>
      <w:r w:rsidRPr="005E6CC9">
        <w:rPr>
          <w:rFonts w:ascii="Times New Roman" w:hAnsi="Times New Roman" w:cs="Times New Roman"/>
          <w:sz w:val="28"/>
          <w:szCs w:val="28"/>
        </w:rPr>
        <w:t>Program</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Secondary</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Education</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English</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German</w:t>
      </w:r>
      <w:proofErr w:type="spellEnd"/>
      <w:r w:rsidRPr="005E6CC9">
        <w:rPr>
          <w:rFonts w:ascii="Times New Roman" w:hAnsi="Times New Roman" w:cs="Times New Roman"/>
          <w:sz w:val="28"/>
          <w:szCs w:val="28"/>
        </w:rPr>
        <w:t>/</w:t>
      </w:r>
      <w:proofErr w:type="spellStart"/>
      <w:r w:rsidRPr="005E6CC9">
        <w:rPr>
          <w:rFonts w:ascii="Times New Roman" w:hAnsi="Times New Roman" w:cs="Times New Roman"/>
          <w:sz w:val="28"/>
          <w:szCs w:val="28"/>
        </w:rPr>
        <w:t>French</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Languages</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and</w:t>
      </w:r>
      <w:proofErr w:type="spellEnd"/>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Literatures</w:t>
      </w:r>
      <w:proofErr w:type="spellEnd"/>
      <w:r w:rsidRPr="005E6CC9">
        <w:rPr>
          <w:rFonts w:ascii="Times New Roman" w:hAnsi="Times New Roman" w:cs="Times New Roman"/>
          <w:sz w:val="28"/>
          <w:szCs w:val="28"/>
        </w:rPr>
        <w:t xml:space="preserve">, </w:t>
      </w:r>
      <w:r>
        <w:rPr>
          <w:rFonts w:ascii="Times New Roman" w:hAnsi="Times New Roman" w:cs="Times New Roman"/>
          <w:sz w:val="28"/>
          <w:szCs w:val="28"/>
          <w:lang w:val="en-US"/>
        </w:rPr>
        <w:t>Foreign</w:t>
      </w:r>
      <w:r w:rsidRPr="005E6CC9">
        <w:rPr>
          <w:rFonts w:ascii="Times New Roman" w:hAnsi="Times New Roman" w:cs="Times New Roman"/>
          <w:sz w:val="28"/>
          <w:szCs w:val="28"/>
        </w:rPr>
        <w:t xml:space="preserve"> </w:t>
      </w:r>
      <w:proofErr w:type="spellStart"/>
      <w:r w:rsidRPr="005E6CC9">
        <w:rPr>
          <w:rFonts w:ascii="Times New Roman" w:hAnsi="Times New Roman" w:cs="Times New Roman"/>
          <w:sz w:val="28"/>
          <w:szCs w:val="28"/>
        </w:rPr>
        <w:t>Literature</w:t>
      </w:r>
      <w:proofErr w:type="spellEnd"/>
      <w:r w:rsidRPr="005E6CC9">
        <w:rPr>
          <w:rFonts w:ascii="Times New Roman" w:hAnsi="Times New Roman" w:cs="Times New Roman"/>
          <w:sz w:val="28"/>
          <w:szCs w:val="28"/>
        </w:rPr>
        <w:t>)”.</w:t>
      </w:r>
      <w:r>
        <w:rPr>
          <w:rFonts w:ascii="Times New Roman" w:hAnsi="Times New Roman" w:cs="Times New Roman"/>
          <w:sz w:val="28"/>
          <w:szCs w:val="28"/>
          <w:lang w:val="en-US"/>
        </w:rPr>
        <w:t xml:space="preserve"> </w:t>
      </w:r>
      <w:proofErr w:type="spellStart"/>
      <w:r w:rsidRPr="00CF2B58">
        <w:rPr>
          <w:rFonts w:ascii="Times New Roman" w:hAnsi="Times New Roman" w:cs="Times New Roman"/>
          <w:spacing w:val="-8"/>
          <w:sz w:val="28"/>
          <w:szCs w:val="28"/>
          <w:lang w:val="en-US"/>
        </w:rPr>
        <w:t>Ternopil</w:t>
      </w:r>
      <w:proofErr w:type="spellEnd"/>
      <w:r w:rsidRPr="00CF2B58">
        <w:rPr>
          <w:rFonts w:ascii="Times New Roman" w:hAnsi="Times New Roman" w:cs="Times New Roman"/>
          <w:spacing w:val="-8"/>
          <w:sz w:val="28"/>
          <w:szCs w:val="28"/>
          <w:lang w:val="en-US"/>
        </w:rPr>
        <w:t xml:space="preserve"> </w:t>
      </w:r>
      <w:proofErr w:type="spellStart"/>
      <w:r w:rsidRPr="00CF2B58">
        <w:rPr>
          <w:rFonts w:ascii="Times New Roman" w:hAnsi="Times New Roman" w:cs="Times New Roman"/>
          <w:spacing w:val="-8"/>
          <w:sz w:val="28"/>
          <w:szCs w:val="28"/>
          <w:lang w:val="en-US"/>
        </w:rPr>
        <w:t>Volodymyr</w:t>
      </w:r>
      <w:proofErr w:type="spellEnd"/>
      <w:r w:rsidRPr="00CF2B58">
        <w:rPr>
          <w:rFonts w:ascii="Times New Roman" w:hAnsi="Times New Roman" w:cs="Times New Roman"/>
          <w:spacing w:val="-8"/>
          <w:sz w:val="28"/>
          <w:szCs w:val="28"/>
          <w:lang w:val="en-US"/>
        </w:rPr>
        <w:t xml:space="preserve"> </w:t>
      </w:r>
      <w:proofErr w:type="spellStart"/>
      <w:r w:rsidRPr="00CF2B58">
        <w:rPr>
          <w:rFonts w:ascii="Times New Roman" w:hAnsi="Times New Roman" w:cs="Times New Roman"/>
          <w:spacing w:val="-8"/>
          <w:sz w:val="28"/>
          <w:szCs w:val="28"/>
          <w:lang w:val="en-US"/>
        </w:rPr>
        <w:t>Hnatiuk</w:t>
      </w:r>
      <w:proofErr w:type="spellEnd"/>
      <w:r w:rsidRPr="00CF2B58">
        <w:rPr>
          <w:rFonts w:ascii="Times New Roman" w:hAnsi="Times New Roman" w:cs="Times New Roman"/>
          <w:spacing w:val="-8"/>
          <w:sz w:val="28"/>
          <w:szCs w:val="28"/>
          <w:lang w:val="en-US"/>
        </w:rPr>
        <w:t xml:space="preserve"> National Pedagogical University. </w:t>
      </w:r>
      <w:proofErr w:type="spellStart"/>
      <w:r w:rsidRPr="00CF2B58">
        <w:rPr>
          <w:rFonts w:ascii="Times New Roman" w:hAnsi="Times New Roman" w:cs="Times New Roman"/>
          <w:spacing w:val="-8"/>
          <w:sz w:val="28"/>
          <w:szCs w:val="28"/>
          <w:lang w:val="en-US"/>
        </w:rPr>
        <w:t>Ternopil</w:t>
      </w:r>
      <w:proofErr w:type="spellEnd"/>
      <w:r w:rsidRPr="00CF2B58">
        <w:rPr>
          <w:rFonts w:ascii="Times New Roman" w:hAnsi="Times New Roman" w:cs="Times New Roman"/>
          <w:spacing w:val="-8"/>
          <w:sz w:val="28"/>
          <w:szCs w:val="28"/>
          <w:lang w:val="en-US"/>
        </w:rPr>
        <w:t>, 202</w:t>
      </w:r>
      <w:r>
        <w:rPr>
          <w:rFonts w:ascii="Times New Roman" w:hAnsi="Times New Roman" w:cs="Times New Roman"/>
          <w:spacing w:val="-8"/>
          <w:sz w:val="28"/>
          <w:szCs w:val="28"/>
          <w:lang w:val="en-US"/>
        </w:rPr>
        <w:t>5</w:t>
      </w:r>
      <w:r>
        <w:rPr>
          <w:rFonts w:ascii="Times New Roman" w:hAnsi="Times New Roman" w:cs="Times New Roman"/>
          <w:spacing w:val="-8"/>
          <w:sz w:val="28"/>
          <w:szCs w:val="28"/>
          <w:lang w:val="en-US"/>
        </w:rPr>
        <w:t>.</w:t>
      </w:r>
      <w:r>
        <w:rPr>
          <w:rFonts w:ascii="Times New Roman" w:hAnsi="Times New Roman" w:cs="Times New Roman"/>
          <w:spacing w:val="-8"/>
          <w:sz w:val="28"/>
          <w:szCs w:val="28"/>
        </w:rPr>
        <w:t xml:space="preserve"> 63</w:t>
      </w:r>
      <w:r w:rsidRPr="00A7331A">
        <w:rPr>
          <w:rFonts w:ascii="Times New Roman" w:hAnsi="Times New Roman" w:cs="Times New Roman"/>
          <w:spacing w:val="-8"/>
          <w:sz w:val="28"/>
          <w:szCs w:val="28"/>
        </w:rPr>
        <w:t xml:space="preserve"> </w:t>
      </w:r>
      <w:r w:rsidRPr="00A7331A">
        <w:rPr>
          <w:rFonts w:ascii="Times New Roman" w:hAnsi="Times New Roman" w:cs="Times New Roman"/>
          <w:spacing w:val="-8"/>
          <w:sz w:val="28"/>
          <w:szCs w:val="28"/>
          <w:lang w:val="en-US"/>
        </w:rPr>
        <w:t>p.</w:t>
      </w:r>
    </w:p>
    <w:p w:rsidR="00A7331A" w:rsidRPr="00882423" w:rsidRDefault="00A7331A" w:rsidP="00A7331A">
      <w:pPr>
        <w:spacing w:line="276" w:lineRule="auto"/>
        <w:ind w:firstLine="709"/>
        <w:jc w:val="both"/>
        <w:rPr>
          <w:rFonts w:ascii="Times New Roman" w:hAnsi="Times New Roman" w:cs="Times New Roman"/>
          <w:sz w:val="28"/>
          <w:szCs w:val="28"/>
          <w:lang w:val="en-US"/>
        </w:rPr>
      </w:pPr>
      <w:r w:rsidRPr="00882423">
        <w:rPr>
          <w:rFonts w:ascii="Times New Roman" w:hAnsi="Times New Roman" w:cs="Times New Roman"/>
          <w:sz w:val="28"/>
          <w:szCs w:val="28"/>
          <w:lang w:val="en-US"/>
        </w:rPr>
        <w:t>The thesis explores the concept and structure of foreign language interactive competence in dialogic communication among upper secondary school students. The study analyzes psycholinguistic and methodological foundations of dialogic interaction and justifies the use of the project method as an effective approach to developing communicative skills.</w:t>
      </w:r>
    </w:p>
    <w:p w:rsidR="00A7331A" w:rsidRPr="00882423" w:rsidRDefault="00A7331A" w:rsidP="00A7331A">
      <w:pPr>
        <w:spacing w:line="276" w:lineRule="auto"/>
        <w:ind w:firstLine="709"/>
        <w:jc w:val="both"/>
        <w:rPr>
          <w:rFonts w:ascii="Times New Roman" w:hAnsi="Times New Roman" w:cs="Times New Roman"/>
          <w:sz w:val="28"/>
          <w:szCs w:val="28"/>
          <w:lang w:val="en-US"/>
        </w:rPr>
      </w:pPr>
      <w:r w:rsidRPr="00882423">
        <w:rPr>
          <w:rFonts w:ascii="Times New Roman" w:hAnsi="Times New Roman" w:cs="Times New Roman"/>
          <w:sz w:val="28"/>
          <w:szCs w:val="28"/>
          <w:lang w:val="en-US"/>
        </w:rPr>
        <w:t>A methodological system for developing dialogic competence was designed, including project stages, a system of exercises, and assessment criteria. An online pedagogical experiment confirmed the effectiveness of the proposed methodology.</w:t>
      </w:r>
    </w:p>
    <w:p w:rsidR="00A7331A" w:rsidRPr="00882423" w:rsidRDefault="00A7331A" w:rsidP="00A7331A">
      <w:pPr>
        <w:spacing w:line="276" w:lineRule="auto"/>
        <w:ind w:firstLine="709"/>
        <w:jc w:val="both"/>
        <w:rPr>
          <w:rFonts w:ascii="Times New Roman" w:hAnsi="Times New Roman" w:cs="Times New Roman"/>
          <w:sz w:val="28"/>
          <w:szCs w:val="28"/>
          <w:lang w:val="en-US"/>
        </w:rPr>
      </w:pPr>
      <w:r w:rsidRPr="00882423">
        <w:rPr>
          <w:rFonts w:ascii="Times New Roman" w:hAnsi="Times New Roman" w:cs="Times New Roman"/>
          <w:b/>
          <w:sz w:val="28"/>
          <w:szCs w:val="28"/>
          <w:lang w:val="en-US"/>
        </w:rPr>
        <w:t>Keywords</w:t>
      </w:r>
      <w:r w:rsidRPr="00882423">
        <w:rPr>
          <w:rFonts w:ascii="Times New Roman" w:hAnsi="Times New Roman" w:cs="Times New Roman"/>
          <w:sz w:val="28"/>
          <w:szCs w:val="28"/>
          <w:lang w:val="en-US"/>
        </w:rPr>
        <w:t>: foreign language competence, dialogic communication, project method, upper secondary school, exercise system.</w:t>
      </w:r>
      <w:bookmarkStart w:id="0" w:name="_GoBack"/>
      <w:bookmarkEnd w:id="0"/>
    </w:p>
    <w:sectPr w:rsidR="00A7331A" w:rsidRPr="008824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23"/>
    <w:rsid w:val="0027521E"/>
    <w:rsid w:val="003E58E0"/>
    <w:rsid w:val="00442104"/>
    <w:rsid w:val="00882423"/>
    <w:rsid w:val="00A73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6252"/>
  <w15:chartTrackingRefBased/>
  <w15:docId w15:val="{3734A9A6-1C57-4390-8275-CF1589FC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8242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2423"/>
    <w:rPr>
      <w:rFonts w:ascii="Times New Roman" w:eastAsia="Times New Roman" w:hAnsi="Times New Roman" w:cs="Times New Roman"/>
      <w:b/>
      <w:bCs/>
      <w:sz w:val="36"/>
      <w:szCs w:val="36"/>
      <w:lang w:eastAsia="uk-UA"/>
    </w:rPr>
  </w:style>
  <w:style w:type="character" w:styleId="a3">
    <w:name w:val="Strong"/>
    <w:basedOn w:val="a0"/>
    <w:uiPriority w:val="22"/>
    <w:qFormat/>
    <w:rsid w:val="00882423"/>
    <w:rPr>
      <w:b/>
      <w:bCs/>
    </w:rPr>
  </w:style>
  <w:style w:type="paragraph" w:styleId="a4">
    <w:name w:val="Normal (Web)"/>
    <w:basedOn w:val="a"/>
    <w:uiPriority w:val="99"/>
    <w:semiHidden/>
    <w:unhideWhenUsed/>
    <w:rsid w:val="0088242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1525</Words>
  <Characters>870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VWA23</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idzyubenko</dc:creator>
  <cp:keywords/>
  <dc:description/>
  <cp:lastModifiedBy>idzyubenko</cp:lastModifiedBy>
  <cp:revision>4</cp:revision>
  <dcterms:created xsi:type="dcterms:W3CDTF">2025-12-14T12:23:00Z</dcterms:created>
  <dcterms:modified xsi:type="dcterms:W3CDTF">2025-12-15T07:08:00Z</dcterms:modified>
</cp:coreProperties>
</file>